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2A00" w14:textId="77777777" w:rsidR="007D25BA" w:rsidRDefault="007D25BA" w:rsidP="00B85B57">
      <w:pPr>
        <w:spacing w:line="340" w:lineRule="atLeast"/>
        <w:jc w:val="center"/>
        <w:rPr>
          <w:rFonts w:ascii="Arial" w:hAnsi="Arial" w:cs="Arial"/>
          <w:sz w:val="24"/>
          <w:szCs w:val="24"/>
        </w:rPr>
      </w:pPr>
    </w:p>
    <w:p w14:paraId="47793A56" w14:textId="77777777" w:rsidR="00991CCA" w:rsidRPr="00991CCA" w:rsidRDefault="00991CCA" w:rsidP="00B85B57">
      <w:pPr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991CCA">
        <w:rPr>
          <w:rFonts w:ascii="Arial" w:hAnsi="Arial" w:cs="Arial"/>
          <w:b/>
          <w:sz w:val="24"/>
          <w:szCs w:val="24"/>
        </w:rPr>
        <w:t>ANEXO I</w:t>
      </w:r>
    </w:p>
    <w:p w14:paraId="10BFC44B" w14:textId="77777777" w:rsidR="0045078D" w:rsidRPr="004B2444" w:rsidRDefault="0045078D" w:rsidP="00B85B57">
      <w:pPr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B2444">
        <w:rPr>
          <w:rFonts w:ascii="Arial" w:hAnsi="Arial" w:cs="Arial"/>
          <w:b/>
          <w:sz w:val="24"/>
          <w:szCs w:val="24"/>
        </w:rPr>
        <w:t>CRONOGRAMA</w:t>
      </w:r>
      <w:r w:rsidR="00991CCA">
        <w:rPr>
          <w:rFonts w:ascii="Arial" w:hAnsi="Arial" w:cs="Arial"/>
          <w:b/>
          <w:sz w:val="24"/>
          <w:szCs w:val="24"/>
        </w:rPr>
        <w:t xml:space="preserve"> DAS ELEIÇÕES</w:t>
      </w:r>
    </w:p>
    <w:p w14:paraId="27DA3CED" w14:textId="77777777" w:rsidR="0045078D" w:rsidRDefault="0045078D" w:rsidP="00B85B57">
      <w:pPr>
        <w:spacing w:line="340" w:lineRule="atLeast"/>
        <w:rPr>
          <w:rFonts w:ascii="Arial" w:hAnsi="Arial" w:cs="Arial"/>
          <w:sz w:val="24"/>
          <w:szCs w:val="24"/>
        </w:rPr>
      </w:pPr>
    </w:p>
    <w:p w14:paraId="651D19AF" w14:textId="77777777" w:rsidR="0045078D" w:rsidRDefault="0045078D" w:rsidP="00B85B57">
      <w:pPr>
        <w:spacing w:line="34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3112"/>
      </w:tblGrid>
      <w:tr w:rsidR="001D07A4" w:rsidRPr="00DE2E8C" w14:paraId="1FAF571E" w14:textId="77777777" w:rsidTr="009B466F">
        <w:tc>
          <w:tcPr>
            <w:tcW w:w="6517" w:type="dxa"/>
            <w:shd w:val="clear" w:color="auto" w:fill="auto"/>
          </w:tcPr>
          <w:p w14:paraId="5A8B50CF" w14:textId="77777777" w:rsidR="001D07A4" w:rsidRPr="00DE2E8C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E8C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3112" w:type="dxa"/>
            <w:shd w:val="clear" w:color="auto" w:fill="auto"/>
          </w:tcPr>
          <w:p w14:paraId="2DA7F6AF" w14:textId="77777777" w:rsidR="001D07A4" w:rsidRPr="00DE2E8C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E8C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</w:tr>
      <w:tr w:rsidR="001D07A4" w:rsidRPr="00DE2E8C" w14:paraId="71F14B7F" w14:textId="77777777" w:rsidTr="009B466F">
        <w:tc>
          <w:tcPr>
            <w:tcW w:w="6517" w:type="dxa"/>
            <w:shd w:val="clear" w:color="auto" w:fill="auto"/>
          </w:tcPr>
          <w:p w14:paraId="24ADCE93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3112" w:type="dxa"/>
            <w:shd w:val="clear" w:color="auto" w:fill="auto"/>
          </w:tcPr>
          <w:p w14:paraId="3ADAAB7A" w14:textId="77777777" w:rsidR="001D07A4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18/08/2022</w:t>
            </w:r>
          </w:p>
        </w:tc>
      </w:tr>
      <w:tr w:rsidR="001D07A4" w:rsidRPr="00DE2E8C" w14:paraId="72B9C561" w14:textId="77777777" w:rsidTr="009B466F">
        <w:tc>
          <w:tcPr>
            <w:tcW w:w="6517" w:type="dxa"/>
            <w:shd w:val="clear" w:color="auto" w:fill="auto"/>
          </w:tcPr>
          <w:p w14:paraId="50EA41B8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  <w:tc>
          <w:tcPr>
            <w:tcW w:w="3112" w:type="dxa"/>
            <w:shd w:val="clear" w:color="auto" w:fill="auto"/>
          </w:tcPr>
          <w:p w14:paraId="45E80FFA" w14:textId="77777777" w:rsidR="001D07A4" w:rsidRPr="00DE2E8C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 a 28/08/2022</w:t>
            </w:r>
          </w:p>
        </w:tc>
      </w:tr>
      <w:tr w:rsidR="001D07A4" w:rsidRPr="00DE2E8C" w14:paraId="30D32A70" w14:textId="77777777" w:rsidTr="009B466F">
        <w:tc>
          <w:tcPr>
            <w:tcW w:w="6517" w:type="dxa"/>
            <w:shd w:val="clear" w:color="auto" w:fill="auto"/>
          </w:tcPr>
          <w:p w14:paraId="5BD61917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Deferimento/Indeferimento de inscrições</w:t>
            </w:r>
          </w:p>
        </w:tc>
        <w:tc>
          <w:tcPr>
            <w:tcW w:w="3112" w:type="dxa"/>
            <w:shd w:val="clear" w:color="auto" w:fill="auto"/>
          </w:tcPr>
          <w:p w14:paraId="3F8D7520" w14:textId="77777777" w:rsidR="001D07A4" w:rsidRPr="00DE2E8C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29/08/2022</w:t>
            </w:r>
          </w:p>
        </w:tc>
      </w:tr>
      <w:tr w:rsidR="001D07A4" w:rsidRPr="00DE2E8C" w14:paraId="373B8EAC" w14:textId="77777777" w:rsidTr="009B466F">
        <w:tc>
          <w:tcPr>
            <w:tcW w:w="6517" w:type="dxa"/>
            <w:shd w:val="clear" w:color="auto" w:fill="auto"/>
          </w:tcPr>
          <w:p w14:paraId="300FCE0D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Período de recurso</w:t>
            </w:r>
            <w:r>
              <w:rPr>
                <w:rFonts w:ascii="Arial" w:hAnsi="Arial" w:cs="Arial"/>
                <w:sz w:val="24"/>
                <w:szCs w:val="24"/>
              </w:rPr>
              <w:t>/impugnação</w:t>
            </w:r>
            <w:r w:rsidRPr="00DE2E8C">
              <w:rPr>
                <w:rFonts w:ascii="Arial" w:hAnsi="Arial" w:cs="Arial"/>
                <w:sz w:val="24"/>
                <w:szCs w:val="24"/>
              </w:rPr>
              <w:t xml:space="preserve"> da inscrição </w:t>
            </w:r>
          </w:p>
        </w:tc>
        <w:tc>
          <w:tcPr>
            <w:tcW w:w="3112" w:type="dxa"/>
            <w:shd w:val="clear" w:color="auto" w:fill="auto"/>
          </w:tcPr>
          <w:p w14:paraId="69608783" w14:textId="77777777" w:rsidR="001D07A4" w:rsidRPr="00DE2E8C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e 31/08/2022</w:t>
            </w:r>
          </w:p>
        </w:tc>
      </w:tr>
      <w:tr w:rsidR="001D07A4" w:rsidRPr="00DE2E8C" w14:paraId="4AD1420E" w14:textId="77777777" w:rsidTr="009B466F">
        <w:tc>
          <w:tcPr>
            <w:tcW w:w="6517" w:type="dxa"/>
            <w:shd w:val="clear" w:color="auto" w:fill="auto"/>
          </w:tcPr>
          <w:p w14:paraId="02DD2D69" w14:textId="77777777" w:rsidR="001D07A4" w:rsidRPr="00DE2E8C" w:rsidRDefault="001D07A4" w:rsidP="009B466F">
            <w:pPr>
              <w:spacing w:line="3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Homologação do registro de candidatura</w:t>
            </w:r>
          </w:p>
        </w:tc>
        <w:tc>
          <w:tcPr>
            <w:tcW w:w="3112" w:type="dxa"/>
            <w:shd w:val="clear" w:color="auto" w:fill="auto"/>
          </w:tcPr>
          <w:p w14:paraId="7A23CF36" w14:textId="77777777" w:rsidR="001D07A4" w:rsidRPr="00DE2E8C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01/09/2022</w:t>
            </w:r>
          </w:p>
        </w:tc>
      </w:tr>
      <w:tr w:rsidR="001D07A4" w:rsidRPr="00DE2E8C" w14:paraId="7CA4804D" w14:textId="77777777" w:rsidTr="009B466F">
        <w:tc>
          <w:tcPr>
            <w:tcW w:w="6517" w:type="dxa"/>
            <w:shd w:val="clear" w:color="auto" w:fill="auto"/>
          </w:tcPr>
          <w:p w14:paraId="58DFF22B" w14:textId="77777777" w:rsidR="001D07A4" w:rsidRPr="00DE2E8C" w:rsidRDefault="001D07A4" w:rsidP="009B4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preliminar </w:t>
            </w:r>
            <w:r w:rsidRPr="00DE2E8C">
              <w:rPr>
                <w:rFonts w:ascii="Arial" w:hAnsi="Arial" w:cs="Arial"/>
                <w:sz w:val="24"/>
                <w:szCs w:val="24"/>
              </w:rPr>
              <w:t>da lista dos eleitores</w:t>
            </w:r>
          </w:p>
        </w:tc>
        <w:tc>
          <w:tcPr>
            <w:tcW w:w="3112" w:type="dxa"/>
            <w:shd w:val="clear" w:color="auto" w:fill="auto"/>
          </w:tcPr>
          <w:p w14:paraId="225A48B8" w14:textId="77777777" w:rsidR="001D07A4" w:rsidRPr="00DE2E8C" w:rsidRDefault="001D07A4" w:rsidP="009B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30/08/2022</w:t>
            </w:r>
          </w:p>
        </w:tc>
      </w:tr>
      <w:tr w:rsidR="001D07A4" w:rsidRPr="00DE2E8C" w14:paraId="18BA639C" w14:textId="77777777" w:rsidTr="009B466F">
        <w:tc>
          <w:tcPr>
            <w:tcW w:w="6517" w:type="dxa"/>
            <w:shd w:val="clear" w:color="auto" w:fill="auto"/>
          </w:tcPr>
          <w:p w14:paraId="4DDAF26C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 xml:space="preserve">Prazo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solicitação de </w:t>
            </w:r>
            <w:r w:rsidRPr="00DE2E8C">
              <w:rPr>
                <w:rFonts w:ascii="Arial" w:hAnsi="Arial" w:cs="Arial"/>
                <w:sz w:val="24"/>
                <w:szCs w:val="24"/>
              </w:rPr>
              <w:t>alteraç</w:t>
            </w:r>
            <w:r>
              <w:rPr>
                <w:rFonts w:ascii="Arial" w:hAnsi="Arial" w:cs="Arial"/>
                <w:sz w:val="24"/>
                <w:szCs w:val="24"/>
              </w:rPr>
              <w:t xml:space="preserve">ão da lista de </w:t>
            </w:r>
            <w:r w:rsidRPr="00DE2E8C">
              <w:rPr>
                <w:rFonts w:ascii="Arial" w:hAnsi="Arial" w:cs="Arial"/>
                <w:sz w:val="24"/>
                <w:szCs w:val="24"/>
              </w:rPr>
              <w:t>eleitores</w:t>
            </w:r>
          </w:p>
        </w:tc>
        <w:tc>
          <w:tcPr>
            <w:tcW w:w="3112" w:type="dxa"/>
            <w:shd w:val="clear" w:color="auto" w:fill="auto"/>
          </w:tcPr>
          <w:p w14:paraId="6392FB2A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39">
              <w:rPr>
                <w:rFonts w:ascii="Arial" w:hAnsi="Arial" w:cs="Arial"/>
                <w:sz w:val="24"/>
                <w:szCs w:val="24"/>
              </w:rPr>
              <w:t>31/08 a 23/09/2022</w:t>
            </w:r>
          </w:p>
        </w:tc>
      </w:tr>
      <w:tr w:rsidR="001D07A4" w:rsidRPr="00DE2E8C" w14:paraId="0BF72B7E" w14:textId="77777777" w:rsidTr="009B466F">
        <w:tc>
          <w:tcPr>
            <w:tcW w:w="6517" w:type="dxa"/>
            <w:shd w:val="clear" w:color="auto" w:fill="auto"/>
          </w:tcPr>
          <w:p w14:paraId="418C19FC" w14:textId="77777777" w:rsidR="001D07A4" w:rsidRPr="00DE2E8C" w:rsidRDefault="001D07A4" w:rsidP="009B466F">
            <w:pPr>
              <w:spacing w:line="3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do ambiente virtual de eleições após atendimento dos chamados</w:t>
            </w:r>
          </w:p>
        </w:tc>
        <w:tc>
          <w:tcPr>
            <w:tcW w:w="3112" w:type="dxa"/>
            <w:shd w:val="clear" w:color="auto" w:fill="auto"/>
          </w:tcPr>
          <w:p w14:paraId="36CDA8DF" w14:textId="77777777" w:rsidR="001D07A4" w:rsidRPr="00446B39" w:rsidRDefault="001D07A4" w:rsidP="009B466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AD44211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39">
              <w:rPr>
                <w:rFonts w:ascii="Arial" w:hAnsi="Arial" w:cs="Arial"/>
                <w:sz w:val="24"/>
                <w:szCs w:val="24"/>
              </w:rPr>
              <w:t>24/09 a 27/09/2022</w:t>
            </w:r>
          </w:p>
        </w:tc>
      </w:tr>
      <w:tr w:rsidR="001D07A4" w:rsidRPr="00DE2E8C" w14:paraId="20599D8B" w14:textId="77777777" w:rsidTr="009B466F">
        <w:tc>
          <w:tcPr>
            <w:tcW w:w="6517" w:type="dxa"/>
            <w:shd w:val="clear" w:color="auto" w:fill="auto"/>
          </w:tcPr>
          <w:p w14:paraId="244C45C9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Período de campanha eleitoral</w:t>
            </w:r>
          </w:p>
        </w:tc>
        <w:tc>
          <w:tcPr>
            <w:tcW w:w="3112" w:type="dxa"/>
            <w:shd w:val="clear" w:color="auto" w:fill="auto"/>
          </w:tcPr>
          <w:p w14:paraId="1D1DEEA9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39">
              <w:rPr>
                <w:rFonts w:ascii="Arial" w:hAnsi="Arial" w:cs="Arial"/>
                <w:sz w:val="24"/>
                <w:szCs w:val="24"/>
              </w:rPr>
              <w:t>21/09 a 28/09/2022</w:t>
            </w:r>
          </w:p>
        </w:tc>
      </w:tr>
      <w:tr w:rsidR="001D07A4" w:rsidRPr="00DE2E8C" w14:paraId="5F407C5C" w14:textId="77777777" w:rsidTr="009B466F">
        <w:tc>
          <w:tcPr>
            <w:tcW w:w="6517" w:type="dxa"/>
            <w:shd w:val="clear" w:color="auto" w:fill="auto"/>
          </w:tcPr>
          <w:p w14:paraId="28FD904D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Data da eleição</w:t>
            </w:r>
          </w:p>
        </w:tc>
        <w:tc>
          <w:tcPr>
            <w:tcW w:w="3112" w:type="dxa"/>
            <w:shd w:val="clear" w:color="auto" w:fill="auto"/>
          </w:tcPr>
          <w:p w14:paraId="2295934C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39">
              <w:rPr>
                <w:rFonts w:ascii="Arial" w:hAnsi="Arial" w:cs="Arial"/>
                <w:b/>
                <w:sz w:val="24"/>
                <w:szCs w:val="24"/>
              </w:rPr>
              <w:t>29/09/2022</w:t>
            </w:r>
          </w:p>
        </w:tc>
      </w:tr>
      <w:tr w:rsidR="001D07A4" w:rsidRPr="00DE2E8C" w14:paraId="3D37AD5E" w14:textId="77777777" w:rsidTr="009B466F">
        <w:tc>
          <w:tcPr>
            <w:tcW w:w="6517" w:type="dxa"/>
            <w:shd w:val="clear" w:color="auto" w:fill="auto"/>
          </w:tcPr>
          <w:p w14:paraId="47EFC6A3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Resultado preliminar da eleição</w:t>
            </w:r>
          </w:p>
        </w:tc>
        <w:tc>
          <w:tcPr>
            <w:tcW w:w="3112" w:type="dxa"/>
            <w:shd w:val="clear" w:color="auto" w:fill="auto"/>
          </w:tcPr>
          <w:p w14:paraId="54A446A9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39">
              <w:rPr>
                <w:rFonts w:ascii="Arial" w:hAnsi="Arial" w:cs="Arial"/>
                <w:sz w:val="24"/>
                <w:szCs w:val="24"/>
              </w:rPr>
              <w:t>30/09/2022 até as 23h</w:t>
            </w:r>
          </w:p>
        </w:tc>
      </w:tr>
      <w:tr w:rsidR="001D07A4" w:rsidRPr="00DE2E8C" w14:paraId="5A21F4D7" w14:textId="77777777" w:rsidTr="009B466F">
        <w:tc>
          <w:tcPr>
            <w:tcW w:w="6517" w:type="dxa"/>
            <w:shd w:val="clear" w:color="auto" w:fill="auto"/>
          </w:tcPr>
          <w:p w14:paraId="1C02BF2D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Prazo de recurso do resultado preliminar</w:t>
            </w:r>
          </w:p>
        </w:tc>
        <w:tc>
          <w:tcPr>
            <w:tcW w:w="3112" w:type="dxa"/>
            <w:shd w:val="clear" w:color="auto" w:fill="auto"/>
          </w:tcPr>
          <w:p w14:paraId="306CD486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39">
              <w:rPr>
                <w:rFonts w:ascii="Arial" w:hAnsi="Arial" w:cs="Arial"/>
                <w:sz w:val="24"/>
                <w:szCs w:val="24"/>
              </w:rPr>
              <w:t>03/10 e 04/10/2022</w:t>
            </w:r>
          </w:p>
        </w:tc>
      </w:tr>
      <w:tr w:rsidR="001D07A4" w:rsidRPr="00DE2E8C" w14:paraId="242B967C" w14:textId="77777777" w:rsidTr="009B466F">
        <w:tc>
          <w:tcPr>
            <w:tcW w:w="6517" w:type="dxa"/>
            <w:shd w:val="clear" w:color="auto" w:fill="auto"/>
          </w:tcPr>
          <w:p w14:paraId="63BAC5FA" w14:textId="77777777" w:rsidR="001D07A4" w:rsidRPr="00DE2E8C" w:rsidRDefault="001D07A4" w:rsidP="009B466F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DE2E8C">
              <w:rPr>
                <w:rFonts w:ascii="Arial" w:hAnsi="Arial" w:cs="Arial"/>
                <w:sz w:val="24"/>
                <w:szCs w:val="24"/>
              </w:rPr>
              <w:t>Publicação do resultado final</w:t>
            </w:r>
          </w:p>
        </w:tc>
        <w:tc>
          <w:tcPr>
            <w:tcW w:w="3112" w:type="dxa"/>
            <w:shd w:val="clear" w:color="auto" w:fill="auto"/>
          </w:tcPr>
          <w:p w14:paraId="0F49FAEA" w14:textId="77777777" w:rsidR="001D07A4" w:rsidRPr="00446B39" w:rsidRDefault="001D07A4" w:rsidP="009B466F">
            <w:pPr>
              <w:spacing w:line="3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B39">
              <w:rPr>
                <w:rFonts w:ascii="Arial" w:hAnsi="Arial" w:cs="Arial"/>
                <w:b/>
                <w:sz w:val="24"/>
                <w:szCs w:val="24"/>
              </w:rPr>
              <w:t>05/10/2022</w:t>
            </w:r>
          </w:p>
        </w:tc>
      </w:tr>
    </w:tbl>
    <w:p w14:paraId="3738E4B8" w14:textId="77777777" w:rsidR="001D07A4" w:rsidRDefault="001D07A4" w:rsidP="001D07A4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86F4689" w14:textId="77777777" w:rsidR="0045078D" w:rsidRDefault="0045078D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F1C83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999D227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D1FC72E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7292592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093479B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D2EB8A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46E08F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3C5A3F69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D3F7B6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4C4B1B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6347" w14:textId="77777777" w:rsidR="008E37A7" w:rsidRDefault="008E37A7" w:rsidP="002C3A6B">
      <w:r>
        <w:separator/>
      </w:r>
    </w:p>
  </w:endnote>
  <w:endnote w:type="continuationSeparator" w:id="0">
    <w:p w14:paraId="2DD680EC" w14:textId="77777777" w:rsidR="008E37A7" w:rsidRDefault="008E37A7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4A51" w14:textId="42DAE6AE" w:rsidR="008E37A7" w:rsidRPr="00FE13B7" w:rsidRDefault="008E37A7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>
      <w:rPr>
        <w:rFonts w:ascii="Arial" w:hAnsi="Arial" w:cs="Arial"/>
        <w:b/>
        <w:sz w:val="16"/>
        <w:szCs w:val="16"/>
        <w:lang w:val="pt-BR"/>
      </w:rPr>
      <w:t xml:space="preserve">nº 001/2022 – </w:t>
    </w:r>
    <w:r w:rsidR="001336CD">
      <w:rPr>
        <w:rFonts w:ascii="Arial" w:hAnsi="Arial" w:cs="Arial"/>
        <w:b/>
        <w:sz w:val="16"/>
        <w:szCs w:val="16"/>
        <w:lang w:val="pt-BR"/>
      </w:rPr>
      <w:t>REITORIA/ASSOC</w:t>
    </w:r>
    <w:r w:rsidR="00DF330A">
      <w:rPr>
        <w:rFonts w:ascii="Arial" w:hAnsi="Arial" w:cs="Arial"/>
        <w:b/>
        <w:sz w:val="16"/>
        <w:szCs w:val="16"/>
        <w:lang w:val="pt-BR"/>
      </w:rPr>
      <w:tab/>
    </w:r>
    <w:r w:rsidR="00DF330A">
      <w:rPr>
        <w:rFonts w:ascii="Arial" w:hAnsi="Arial" w:cs="Arial"/>
        <w:b/>
        <w:sz w:val="16"/>
        <w:szCs w:val="16"/>
        <w:lang w:val="pt-BR"/>
      </w:rPr>
      <w:tab/>
    </w:r>
    <w:r>
      <w:rPr>
        <w:rFonts w:ascii="Arial" w:hAnsi="Arial" w:cs="Arial"/>
        <w:b/>
        <w:sz w:val="16"/>
        <w:szCs w:val="16"/>
        <w:lang w:val="pt-BR"/>
      </w:rPr>
      <w:t xml:space="preserve">                          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F52081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F52081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3EC6" w14:textId="77777777" w:rsidR="008E37A7" w:rsidRDefault="008E37A7" w:rsidP="002C3A6B">
      <w:r>
        <w:separator/>
      </w:r>
    </w:p>
  </w:footnote>
  <w:footnote w:type="continuationSeparator" w:id="0">
    <w:p w14:paraId="03FB2792" w14:textId="77777777" w:rsidR="008E37A7" w:rsidRDefault="008E37A7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2EE" w14:textId="77777777" w:rsidR="008E37A7" w:rsidRDefault="008E37A7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7678B3D1" wp14:editId="0F9748CC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39D074EE" wp14:editId="0D22987E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14:paraId="242C3CAE" w14:textId="77777777" w:rsidR="008E37A7" w:rsidRDefault="008E37A7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50209CCD" w14:textId="77777777" w:rsidR="008E37A7" w:rsidRDefault="008E37A7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E2C4A27" w14:textId="77777777" w:rsidR="008E37A7" w:rsidRPr="00B45D62" w:rsidRDefault="008E37A7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14:paraId="5425804D" w14:textId="77777777" w:rsidR="008E37A7" w:rsidRDefault="008E37A7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3DB7E469" w14:textId="77777777" w:rsidR="008E37A7" w:rsidRPr="00A96DFF" w:rsidRDefault="008E37A7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7B01"/>
    <w:multiLevelType w:val="hybridMultilevel"/>
    <w:tmpl w:val="C59201DA"/>
    <w:lvl w:ilvl="0" w:tplc="7C6CD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34AA"/>
    <w:rsid w:val="00004ED8"/>
    <w:rsid w:val="000053E8"/>
    <w:rsid w:val="00007970"/>
    <w:rsid w:val="00011230"/>
    <w:rsid w:val="00022A66"/>
    <w:rsid w:val="00022FFA"/>
    <w:rsid w:val="000245CA"/>
    <w:rsid w:val="00032EE0"/>
    <w:rsid w:val="00036DA3"/>
    <w:rsid w:val="000444BA"/>
    <w:rsid w:val="00046342"/>
    <w:rsid w:val="000478AE"/>
    <w:rsid w:val="00057F90"/>
    <w:rsid w:val="00063E2A"/>
    <w:rsid w:val="00067A66"/>
    <w:rsid w:val="00067BBA"/>
    <w:rsid w:val="00074DC1"/>
    <w:rsid w:val="00082725"/>
    <w:rsid w:val="00086FBE"/>
    <w:rsid w:val="0009005C"/>
    <w:rsid w:val="00093C7A"/>
    <w:rsid w:val="000A343E"/>
    <w:rsid w:val="000C03C2"/>
    <w:rsid w:val="000D0E71"/>
    <w:rsid w:val="000D55EC"/>
    <w:rsid w:val="000E0CFA"/>
    <w:rsid w:val="000E37BF"/>
    <w:rsid w:val="000E5D08"/>
    <w:rsid w:val="000E7DD1"/>
    <w:rsid w:val="000F72ED"/>
    <w:rsid w:val="00113160"/>
    <w:rsid w:val="00113183"/>
    <w:rsid w:val="001234DB"/>
    <w:rsid w:val="001310ED"/>
    <w:rsid w:val="001336CD"/>
    <w:rsid w:val="00152A2D"/>
    <w:rsid w:val="00161ED2"/>
    <w:rsid w:val="0016413B"/>
    <w:rsid w:val="00170A50"/>
    <w:rsid w:val="00174E3C"/>
    <w:rsid w:val="00181DFF"/>
    <w:rsid w:val="00182FC8"/>
    <w:rsid w:val="00190550"/>
    <w:rsid w:val="0019288F"/>
    <w:rsid w:val="0019578B"/>
    <w:rsid w:val="001A32C4"/>
    <w:rsid w:val="001C4057"/>
    <w:rsid w:val="001C5192"/>
    <w:rsid w:val="001C586A"/>
    <w:rsid w:val="001C67B4"/>
    <w:rsid w:val="001D07A4"/>
    <w:rsid w:val="001D2E1F"/>
    <w:rsid w:val="001D4AB2"/>
    <w:rsid w:val="001E6DF5"/>
    <w:rsid w:val="001E7D75"/>
    <w:rsid w:val="001E7EAF"/>
    <w:rsid w:val="002074C1"/>
    <w:rsid w:val="00216F0C"/>
    <w:rsid w:val="00223D31"/>
    <w:rsid w:val="00225DA9"/>
    <w:rsid w:val="00227B5D"/>
    <w:rsid w:val="0023222C"/>
    <w:rsid w:val="002423E1"/>
    <w:rsid w:val="002502FA"/>
    <w:rsid w:val="00250870"/>
    <w:rsid w:val="00253D4C"/>
    <w:rsid w:val="00262C29"/>
    <w:rsid w:val="00266692"/>
    <w:rsid w:val="002878E1"/>
    <w:rsid w:val="00290F97"/>
    <w:rsid w:val="00293DF8"/>
    <w:rsid w:val="00294942"/>
    <w:rsid w:val="002A111D"/>
    <w:rsid w:val="002A560D"/>
    <w:rsid w:val="002B2274"/>
    <w:rsid w:val="002B61DF"/>
    <w:rsid w:val="002C3A6B"/>
    <w:rsid w:val="002D6BA7"/>
    <w:rsid w:val="002F0A29"/>
    <w:rsid w:val="002F6114"/>
    <w:rsid w:val="00302CED"/>
    <w:rsid w:val="003149E6"/>
    <w:rsid w:val="00314A1F"/>
    <w:rsid w:val="00335505"/>
    <w:rsid w:val="00364CFF"/>
    <w:rsid w:val="003701AB"/>
    <w:rsid w:val="00371796"/>
    <w:rsid w:val="00376F62"/>
    <w:rsid w:val="003A33D9"/>
    <w:rsid w:val="003B34B8"/>
    <w:rsid w:val="003C358C"/>
    <w:rsid w:val="003C3C7D"/>
    <w:rsid w:val="003E7C20"/>
    <w:rsid w:val="00401481"/>
    <w:rsid w:val="00403737"/>
    <w:rsid w:val="004126B5"/>
    <w:rsid w:val="004303C6"/>
    <w:rsid w:val="0045078D"/>
    <w:rsid w:val="00472659"/>
    <w:rsid w:val="00480BC2"/>
    <w:rsid w:val="00482FA9"/>
    <w:rsid w:val="004C1F74"/>
    <w:rsid w:val="004C4C71"/>
    <w:rsid w:val="004E333C"/>
    <w:rsid w:val="004F0956"/>
    <w:rsid w:val="004F0EC8"/>
    <w:rsid w:val="004F56AE"/>
    <w:rsid w:val="004F6557"/>
    <w:rsid w:val="00500207"/>
    <w:rsid w:val="00501E0C"/>
    <w:rsid w:val="00514DEB"/>
    <w:rsid w:val="005233F3"/>
    <w:rsid w:val="00526C87"/>
    <w:rsid w:val="00527515"/>
    <w:rsid w:val="00527C53"/>
    <w:rsid w:val="00534E2F"/>
    <w:rsid w:val="00561BAB"/>
    <w:rsid w:val="0058786B"/>
    <w:rsid w:val="005A2F12"/>
    <w:rsid w:val="005A41ED"/>
    <w:rsid w:val="005B2805"/>
    <w:rsid w:val="005B3268"/>
    <w:rsid w:val="005B4768"/>
    <w:rsid w:val="005C2868"/>
    <w:rsid w:val="005C35A3"/>
    <w:rsid w:val="005E1550"/>
    <w:rsid w:val="005F4BE4"/>
    <w:rsid w:val="006073A0"/>
    <w:rsid w:val="00610C6D"/>
    <w:rsid w:val="006113FE"/>
    <w:rsid w:val="006142FD"/>
    <w:rsid w:val="00614CBC"/>
    <w:rsid w:val="006359FC"/>
    <w:rsid w:val="0064248E"/>
    <w:rsid w:val="006830F3"/>
    <w:rsid w:val="0068378C"/>
    <w:rsid w:val="00686D2A"/>
    <w:rsid w:val="00692F40"/>
    <w:rsid w:val="00696138"/>
    <w:rsid w:val="006A0673"/>
    <w:rsid w:val="006A231E"/>
    <w:rsid w:val="006B20AB"/>
    <w:rsid w:val="006B4EC5"/>
    <w:rsid w:val="006D2414"/>
    <w:rsid w:val="006E0D70"/>
    <w:rsid w:val="006E3E20"/>
    <w:rsid w:val="006E5855"/>
    <w:rsid w:val="00716E32"/>
    <w:rsid w:val="00717FC8"/>
    <w:rsid w:val="0073448F"/>
    <w:rsid w:val="00741CAE"/>
    <w:rsid w:val="00742BAC"/>
    <w:rsid w:val="0074377F"/>
    <w:rsid w:val="0075256E"/>
    <w:rsid w:val="00757413"/>
    <w:rsid w:val="00760551"/>
    <w:rsid w:val="00770B2E"/>
    <w:rsid w:val="007734FB"/>
    <w:rsid w:val="00773F61"/>
    <w:rsid w:val="0077641C"/>
    <w:rsid w:val="00790C4E"/>
    <w:rsid w:val="00792872"/>
    <w:rsid w:val="007A79C6"/>
    <w:rsid w:val="007B4950"/>
    <w:rsid w:val="007C1E6C"/>
    <w:rsid w:val="007C5067"/>
    <w:rsid w:val="007D25BA"/>
    <w:rsid w:val="007E094C"/>
    <w:rsid w:val="007F2A7F"/>
    <w:rsid w:val="007F3C3E"/>
    <w:rsid w:val="007F68E2"/>
    <w:rsid w:val="00805030"/>
    <w:rsid w:val="00811668"/>
    <w:rsid w:val="00816FB4"/>
    <w:rsid w:val="00822235"/>
    <w:rsid w:val="00832407"/>
    <w:rsid w:val="0083543A"/>
    <w:rsid w:val="008436E0"/>
    <w:rsid w:val="0084733C"/>
    <w:rsid w:val="008756B5"/>
    <w:rsid w:val="00883DFA"/>
    <w:rsid w:val="008854CD"/>
    <w:rsid w:val="00894CDC"/>
    <w:rsid w:val="008A4CD1"/>
    <w:rsid w:val="008C0CF8"/>
    <w:rsid w:val="008C2304"/>
    <w:rsid w:val="008D1D8D"/>
    <w:rsid w:val="008E37A7"/>
    <w:rsid w:val="008E4153"/>
    <w:rsid w:val="008E66FE"/>
    <w:rsid w:val="008F342D"/>
    <w:rsid w:val="009031AA"/>
    <w:rsid w:val="00904461"/>
    <w:rsid w:val="0091257F"/>
    <w:rsid w:val="00922EAB"/>
    <w:rsid w:val="00956059"/>
    <w:rsid w:val="009617CB"/>
    <w:rsid w:val="00965FC8"/>
    <w:rsid w:val="009678D5"/>
    <w:rsid w:val="009805B0"/>
    <w:rsid w:val="00991CCA"/>
    <w:rsid w:val="009A5963"/>
    <w:rsid w:val="009C0C51"/>
    <w:rsid w:val="009C4768"/>
    <w:rsid w:val="009C6A66"/>
    <w:rsid w:val="009C740D"/>
    <w:rsid w:val="009D0365"/>
    <w:rsid w:val="009E3C2C"/>
    <w:rsid w:val="009E7726"/>
    <w:rsid w:val="009F75AA"/>
    <w:rsid w:val="00A07895"/>
    <w:rsid w:val="00A11CA2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B7BC0"/>
    <w:rsid w:val="00AC5F68"/>
    <w:rsid w:val="00AD08F2"/>
    <w:rsid w:val="00AD6A65"/>
    <w:rsid w:val="00AE0089"/>
    <w:rsid w:val="00AE1E26"/>
    <w:rsid w:val="00B00DED"/>
    <w:rsid w:val="00B0409E"/>
    <w:rsid w:val="00B11802"/>
    <w:rsid w:val="00B21EA1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2713"/>
    <w:rsid w:val="00B85B57"/>
    <w:rsid w:val="00B91C4C"/>
    <w:rsid w:val="00BB23C3"/>
    <w:rsid w:val="00BB32AD"/>
    <w:rsid w:val="00BC286B"/>
    <w:rsid w:val="00BC431F"/>
    <w:rsid w:val="00BD0C83"/>
    <w:rsid w:val="00BE0FB3"/>
    <w:rsid w:val="00BE42D0"/>
    <w:rsid w:val="00BE6C02"/>
    <w:rsid w:val="00BF655E"/>
    <w:rsid w:val="00C145C3"/>
    <w:rsid w:val="00C15E06"/>
    <w:rsid w:val="00C20020"/>
    <w:rsid w:val="00C2520B"/>
    <w:rsid w:val="00C3464C"/>
    <w:rsid w:val="00C41ADE"/>
    <w:rsid w:val="00C44AC2"/>
    <w:rsid w:val="00C4554D"/>
    <w:rsid w:val="00C55D3F"/>
    <w:rsid w:val="00C60E27"/>
    <w:rsid w:val="00C61ABC"/>
    <w:rsid w:val="00C67FFD"/>
    <w:rsid w:val="00C723B7"/>
    <w:rsid w:val="00C72A09"/>
    <w:rsid w:val="00C76EC1"/>
    <w:rsid w:val="00C96471"/>
    <w:rsid w:val="00C97DB6"/>
    <w:rsid w:val="00CA46C9"/>
    <w:rsid w:val="00CB7FFE"/>
    <w:rsid w:val="00CC6129"/>
    <w:rsid w:val="00CD557F"/>
    <w:rsid w:val="00CD6474"/>
    <w:rsid w:val="00CE53F1"/>
    <w:rsid w:val="00CF3E7B"/>
    <w:rsid w:val="00D020C1"/>
    <w:rsid w:val="00D225AC"/>
    <w:rsid w:val="00D2355A"/>
    <w:rsid w:val="00D25429"/>
    <w:rsid w:val="00D309D8"/>
    <w:rsid w:val="00D3436E"/>
    <w:rsid w:val="00D34782"/>
    <w:rsid w:val="00D36FE9"/>
    <w:rsid w:val="00D41D65"/>
    <w:rsid w:val="00D4490C"/>
    <w:rsid w:val="00D5100D"/>
    <w:rsid w:val="00D6269D"/>
    <w:rsid w:val="00D705B9"/>
    <w:rsid w:val="00D7287F"/>
    <w:rsid w:val="00D7382C"/>
    <w:rsid w:val="00D75DFF"/>
    <w:rsid w:val="00DA0231"/>
    <w:rsid w:val="00DA65A7"/>
    <w:rsid w:val="00DA71BC"/>
    <w:rsid w:val="00DB7A4B"/>
    <w:rsid w:val="00DC71C3"/>
    <w:rsid w:val="00DD4BC2"/>
    <w:rsid w:val="00DE0D44"/>
    <w:rsid w:val="00DE33B5"/>
    <w:rsid w:val="00DE4863"/>
    <w:rsid w:val="00DE4C90"/>
    <w:rsid w:val="00DF330A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14C1"/>
    <w:rsid w:val="00EF4DE5"/>
    <w:rsid w:val="00F119C9"/>
    <w:rsid w:val="00F20108"/>
    <w:rsid w:val="00F25B2C"/>
    <w:rsid w:val="00F27270"/>
    <w:rsid w:val="00F30E6F"/>
    <w:rsid w:val="00F32020"/>
    <w:rsid w:val="00F33A99"/>
    <w:rsid w:val="00F351D2"/>
    <w:rsid w:val="00F4150B"/>
    <w:rsid w:val="00F515AF"/>
    <w:rsid w:val="00F52081"/>
    <w:rsid w:val="00F52A0B"/>
    <w:rsid w:val="00F65207"/>
    <w:rsid w:val="00F67CB4"/>
    <w:rsid w:val="00F71BC6"/>
    <w:rsid w:val="00F80258"/>
    <w:rsid w:val="00F83FED"/>
    <w:rsid w:val="00F85C0A"/>
    <w:rsid w:val="00F911EB"/>
    <w:rsid w:val="00F949CF"/>
    <w:rsid w:val="00F9654A"/>
    <w:rsid w:val="00FA2C33"/>
    <w:rsid w:val="00FD1417"/>
    <w:rsid w:val="00FE4845"/>
    <w:rsid w:val="00FE5E23"/>
    <w:rsid w:val="00FF2A53"/>
    <w:rsid w:val="00FF2CFD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544B5"/>
  <w15:docId w15:val="{0E33F9DB-04F8-44A1-9E62-C1CB066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1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6A45-9471-44C4-BC55-E992BBA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2</cp:revision>
  <cp:lastPrinted>2022-08-18T20:43:00Z</cp:lastPrinted>
  <dcterms:created xsi:type="dcterms:W3CDTF">2022-09-05T20:13:00Z</dcterms:created>
  <dcterms:modified xsi:type="dcterms:W3CDTF">2022-09-05T20:13:00Z</dcterms:modified>
</cp:coreProperties>
</file>